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63FAB504" w:rsidR="0021658E" w:rsidRDefault="009E13D8" w:rsidP="00511427">
      <w:pPr>
        <w:jc w:val="center"/>
        <w:rPr>
          <w:rFonts w:ascii="Arial" w:eastAsia="AR P丸ゴシック体E" w:hAnsi="Arial" w:cstheme="majorBidi"/>
          <w:sz w:val="28"/>
          <w:szCs w:val="24"/>
          <w:lang w:val="de-DE"/>
        </w:rPr>
      </w:pPr>
      <w:r w:rsidRPr="009E13D8">
        <w:rPr>
          <w:rFonts w:ascii="Arial" w:eastAsia="AR P丸ゴシック体E" w:hAnsi="Arial" w:cstheme="majorBidi"/>
          <w:sz w:val="28"/>
          <w:szCs w:val="24"/>
          <w:lang w:val="de-DE"/>
        </w:rPr>
        <w:t>Junge Aktivistin kämpft für das Klima</w:t>
      </w:r>
    </w:p>
    <w:p w14:paraId="1692F117" w14:textId="03AC6C0A" w:rsidR="009A147C" w:rsidRDefault="00FE132F" w:rsidP="00511427">
      <w:pPr>
        <w:jc w:val="center"/>
        <w:rPr>
          <w:lang w:val="de-DE"/>
        </w:rPr>
      </w:pPr>
      <w:r>
        <w:rPr>
          <w:rFonts w:hint="eastAsia"/>
          <w:lang w:val="de-DE"/>
        </w:rPr>
        <w:t>気候のために戦う若い活動家</w:t>
      </w:r>
    </w:p>
    <w:p w14:paraId="1E37CCFC" w14:textId="1C56475B" w:rsidR="009A147C" w:rsidRDefault="00511427" w:rsidP="00511427">
      <w:pPr>
        <w:jc w:val="right"/>
        <w:rPr>
          <w:lang w:val="de-DE"/>
        </w:rPr>
      </w:pPr>
      <w:r>
        <w:rPr>
          <w:rFonts w:hint="eastAsia"/>
          <w:lang w:val="de-DE"/>
        </w:rPr>
        <w:t xml:space="preserve">DW </w:t>
      </w:r>
      <w:r w:rsidRPr="00511427">
        <w:rPr>
          <w:lang w:val="de-DE"/>
        </w:rPr>
        <w:t xml:space="preserve">Datum </w:t>
      </w:r>
      <w:r w:rsidR="00FE132F">
        <w:rPr>
          <w:lang w:val="de-DE"/>
        </w:rPr>
        <w:t>21</w:t>
      </w:r>
      <w:r w:rsidR="00AA7781">
        <w:rPr>
          <w:lang w:val="de-DE"/>
        </w:rPr>
        <w:t>.</w:t>
      </w:r>
      <w:r w:rsidR="00716F47">
        <w:rPr>
          <w:lang w:val="de-DE"/>
        </w:rPr>
        <w:t>1</w:t>
      </w:r>
      <w:r w:rsidR="004646BC">
        <w:rPr>
          <w:lang w:val="de-DE"/>
        </w:rPr>
        <w:t>2</w:t>
      </w:r>
      <w:r w:rsidRPr="00511427">
        <w:rPr>
          <w:lang w:val="de-DE"/>
        </w:rPr>
        <w:t>.2018</w:t>
      </w:r>
    </w:p>
    <w:p w14:paraId="0C85DEB2" w14:textId="54333B01" w:rsidR="00593F14" w:rsidRDefault="00FE132F" w:rsidP="00593F14">
      <w:pPr>
        <w:jc w:val="right"/>
        <w:rPr>
          <w:lang w:val="de-DE"/>
        </w:rPr>
      </w:pPr>
      <w:bookmarkStart w:id="0" w:name="_Hlk2089911"/>
      <w:r w:rsidRPr="00FE132F">
        <w:rPr>
          <w:lang w:val="de-DE"/>
        </w:rPr>
        <w:t>https://www.dw.com/de/junge-aktivistin-k%C3%A4mpft-f%C3%BCr-das-klima/l-46828897</w:t>
      </w:r>
      <w:r w:rsidR="00593F14" w:rsidRPr="00593F14">
        <w:rPr>
          <w:rFonts w:hint="eastAsia"/>
          <w:lang w:val="de-DE"/>
        </w:rPr>
        <w:t xml:space="preserve"> </w:t>
      </w:r>
    </w:p>
    <w:p w14:paraId="1BA75001" w14:textId="77777777" w:rsidR="00593F14" w:rsidRDefault="00593F14" w:rsidP="009A147C">
      <w:pPr>
        <w:rPr>
          <w:lang w:val="de-DE"/>
        </w:rPr>
      </w:pPr>
    </w:p>
    <w:p w14:paraId="51927886" w14:textId="0C2946D4" w:rsidR="00511427" w:rsidRPr="00D945FF" w:rsidRDefault="00511427" w:rsidP="009A147C">
      <w:pPr>
        <w:rPr>
          <w:lang w:val="de-DE"/>
        </w:rPr>
      </w:pPr>
      <w:r>
        <w:rPr>
          <w:rFonts w:hint="eastAsia"/>
          <w:lang w:val="de-DE"/>
        </w:rPr>
        <w:t>2018-</w:t>
      </w:r>
      <w:r w:rsidR="00716F47">
        <w:rPr>
          <w:lang w:val="de-DE"/>
        </w:rPr>
        <w:t>1</w:t>
      </w:r>
      <w:r w:rsidR="004646BC">
        <w:rPr>
          <w:lang w:val="de-DE"/>
        </w:rPr>
        <w:t>2</w:t>
      </w:r>
      <w:r>
        <w:rPr>
          <w:rFonts w:hint="eastAsia"/>
          <w:lang w:val="de-DE"/>
        </w:rPr>
        <w:t>-</w:t>
      </w:r>
      <w:r w:rsidR="00FE132F">
        <w:rPr>
          <w:lang w:val="de-DE"/>
        </w:rPr>
        <w:t>21</w:t>
      </w:r>
      <w:r w:rsidR="00F90814">
        <w:rPr>
          <w:lang w:val="de-DE"/>
        </w:rPr>
        <w:t>_</w:t>
      </w:r>
      <w:bookmarkStart w:id="1" w:name="_GoBack"/>
      <w:bookmarkEnd w:id="1"/>
      <w:r w:rsidR="00FE132F" w:rsidRPr="00FE132F">
        <w:rPr>
          <w:lang w:val="de-DE"/>
        </w:rPr>
        <w:t>junge-aktivistin-k</w:t>
      </w:r>
      <w:r w:rsidR="00FE132F">
        <w:rPr>
          <w:lang w:val="de-DE"/>
        </w:rPr>
        <w:t>ae</w:t>
      </w:r>
      <w:r w:rsidR="00FE132F" w:rsidRPr="00FE132F">
        <w:rPr>
          <w:lang w:val="de-DE"/>
        </w:rPr>
        <w:t>mpft-f</w:t>
      </w:r>
      <w:r w:rsidR="00FE132F">
        <w:rPr>
          <w:lang w:val="de-DE"/>
        </w:rPr>
        <w:t>ue</w:t>
      </w:r>
      <w:r w:rsidR="00FE132F" w:rsidRPr="00FE132F">
        <w:rPr>
          <w:lang w:val="de-DE"/>
        </w:rPr>
        <w:t>r-das-klima</w:t>
      </w:r>
      <w:r>
        <w:rPr>
          <w:rFonts w:hint="eastAsia"/>
          <w:lang w:val="de-DE"/>
        </w:rPr>
        <w:t>.docx</w:t>
      </w:r>
      <w:bookmarkEnd w:id="0"/>
    </w:p>
    <w:p w14:paraId="7B269D5E" w14:textId="44F94CB2" w:rsidR="00511427" w:rsidRPr="00716F47" w:rsidRDefault="00F91883" w:rsidP="009A147C">
      <w:pPr>
        <w:rPr>
          <w:lang w:val="de-DE"/>
        </w:rPr>
      </w:pPr>
      <w:r w:rsidRPr="00F91883">
        <w:rPr>
          <w:noProof/>
          <w:lang w:val="de-DE"/>
        </w:rPr>
        <w:drawing>
          <wp:anchor distT="0" distB="0" distL="114300" distR="114300" simplePos="0" relativeHeight="251659264" behindDoc="0" locked="0" layoutInCell="1" allowOverlap="1" wp14:anchorId="2B0022E1" wp14:editId="3F46DFE4">
            <wp:simplePos x="0" y="0"/>
            <wp:positionH relativeFrom="column">
              <wp:posOffset>0</wp:posOffset>
            </wp:positionH>
            <wp:positionV relativeFrom="paragraph">
              <wp:posOffset>-635</wp:posOffset>
            </wp:positionV>
            <wp:extent cx="5400040" cy="271907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2719070"/>
                    </a:xfrm>
                    <a:prstGeom prst="rect">
                      <a:avLst/>
                    </a:prstGeom>
                  </pic:spPr>
                </pic:pic>
              </a:graphicData>
            </a:graphic>
          </wp:anchor>
        </w:drawing>
      </w:r>
    </w:p>
    <w:p w14:paraId="1370268C" w14:textId="74F2FFE6" w:rsidR="00511427" w:rsidRDefault="00511427" w:rsidP="009A147C">
      <w:pPr>
        <w:rPr>
          <w:lang w:val="de-DE"/>
        </w:rPr>
      </w:pPr>
    </w:p>
    <w:p w14:paraId="15F27860" w14:textId="77777777" w:rsidR="00F90814" w:rsidRDefault="00F90814" w:rsidP="00F90814">
      <w:pPr>
        <w:rPr>
          <w:lang w:val="de-DE"/>
        </w:rPr>
      </w:pPr>
    </w:p>
    <w:p w14:paraId="2EC4B06F" w14:textId="77777777" w:rsidR="00716F47" w:rsidRDefault="00716F47" w:rsidP="00F90814">
      <w:pPr>
        <w:rPr>
          <w:lang w:val="de-DE"/>
        </w:rPr>
      </w:pPr>
    </w:p>
    <w:p w14:paraId="4AB15A2E" w14:textId="77777777" w:rsidR="00716F47" w:rsidRDefault="00716F47" w:rsidP="00F90814">
      <w:pPr>
        <w:rPr>
          <w:lang w:val="de-DE"/>
        </w:rPr>
      </w:pPr>
    </w:p>
    <w:p w14:paraId="10DD77F9" w14:textId="77777777" w:rsidR="00716F47" w:rsidRDefault="00716F47" w:rsidP="00F90814">
      <w:pPr>
        <w:rPr>
          <w:lang w:val="de-DE"/>
        </w:rPr>
      </w:pPr>
    </w:p>
    <w:p w14:paraId="1B503618" w14:textId="77777777" w:rsidR="00716F47" w:rsidRDefault="00716F47" w:rsidP="00F90814">
      <w:pPr>
        <w:rPr>
          <w:lang w:val="de-DE"/>
        </w:rPr>
      </w:pPr>
    </w:p>
    <w:p w14:paraId="6F37F7C1" w14:textId="77777777" w:rsidR="00716F47" w:rsidRDefault="00716F47" w:rsidP="00F90814">
      <w:pPr>
        <w:rPr>
          <w:lang w:val="de-DE"/>
        </w:rPr>
      </w:pPr>
    </w:p>
    <w:p w14:paraId="51289A6D" w14:textId="77777777" w:rsidR="00716F47" w:rsidRDefault="00716F47" w:rsidP="00F90814">
      <w:pPr>
        <w:rPr>
          <w:lang w:val="de-DE"/>
        </w:rPr>
      </w:pPr>
    </w:p>
    <w:p w14:paraId="1DB9366B" w14:textId="77777777" w:rsidR="00716F47" w:rsidRDefault="00716F47" w:rsidP="00F90814">
      <w:pPr>
        <w:rPr>
          <w:lang w:val="de-DE"/>
        </w:rPr>
      </w:pPr>
    </w:p>
    <w:p w14:paraId="65697325" w14:textId="77777777" w:rsidR="00716F47" w:rsidRDefault="00716F47" w:rsidP="00F90814">
      <w:pPr>
        <w:rPr>
          <w:lang w:val="de-DE"/>
        </w:rPr>
      </w:pPr>
    </w:p>
    <w:p w14:paraId="19734F33" w14:textId="77777777" w:rsidR="00716F47" w:rsidRDefault="00716F47" w:rsidP="00F90814">
      <w:pPr>
        <w:rPr>
          <w:lang w:val="de-DE"/>
        </w:rPr>
      </w:pPr>
    </w:p>
    <w:p w14:paraId="77B21B8F" w14:textId="77777777" w:rsidR="00716F47" w:rsidRPr="00F90814" w:rsidRDefault="00716F47" w:rsidP="00F90814">
      <w:pPr>
        <w:rPr>
          <w:lang w:val="de-DE"/>
        </w:rPr>
      </w:pPr>
    </w:p>
    <w:p w14:paraId="7684B157" w14:textId="77777777" w:rsidR="009E13D8" w:rsidRPr="009E13D8" w:rsidRDefault="009E13D8" w:rsidP="009E13D8">
      <w:pPr>
        <w:widowControl/>
        <w:jc w:val="left"/>
        <w:rPr>
          <w:lang w:val="de-DE"/>
        </w:rPr>
      </w:pPr>
      <w:r w:rsidRPr="009E13D8">
        <w:rPr>
          <w:lang w:val="de-DE"/>
        </w:rPr>
        <w:t>Junge Aktivistin kämpft für das Klima</w:t>
      </w:r>
    </w:p>
    <w:p w14:paraId="5B94468C" w14:textId="77777777" w:rsidR="009E13D8" w:rsidRPr="009E13D8" w:rsidRDefault="009E13D8" w:rsidP="009E13D8">
      <w:pPr>
        <w:widowControl/>
        <w:jc w:val="left"/>
        <w:rPr>
          <w:lang w:val="de-DE"/>
        </w:rPr>
      </w:pPr>
      <w:r w:rsidRPr="009E13D8">
        <w:rPr>
          <w:lang w:val="de-DE"/>
        </w:rPr>
        <w:t>2017 hatte Angela Merkel der jungen Aktivistin Lisa Storcks versprochen, dass Deutschland die Klimaziele für 2020 erreichen wird. Das Versprechen wird sie nicht halten können. Aber Lisa Storcks will weiterkämpfen.</w:t>
      </w:r>
    </w:p>
    <w:p w14:paraId="62635115" w14:textId="77777777" w:rsidR="009E13D8" w:rsidRPr="009E13D8" w:rsidRDefault="009E13D8" w:rsidP="009E13D8">
      <w:pPr>
        <w:widowControl/>
        <w:jc w:val="left"/>
        <w:rPr>
          <w:lang w:val="de-DE"/>
        </w:rPr>
      </w:pPr>
    </w:p>
    <w:p w14:paraId="172A85DF" w14:textId="77777777" w:rsidR="009E13D8" w:rsidRPr="009E13D8" w:rsidRDefault="009E13D8" w:rsidP="009E13D8">
      <w:pPr>
        <w:widowControl/>
        <w:jc w:val="left"/>
        <w:rPr>
          <w:lang w:val="de-DE"/>
        </w:rPr>
      </w:pPr>
      <w:r w:rsidRPr="009E13D8">
        <w:rPr>
          <w:lang w:val="de-DE"/>
        </w:rPr>
        <w:t>Lisa Storcks denkt an die Umwelt, seit sie 12 Jahre alt ist. Sie ernährt sich vegetarisch, geht auf Umweltdemonstrationen und ist noch nie mit dem Flugzeug geflogen. Sie engagiert sich in Organisationen wie Greenpeace für den Umweltschutz und schreibt im Internet über Umweltthemen. Laut Lisa Storcks sind die Menschen schon jetzt sehr stark vom Klimawandel betroffen: „Jetzt müssen wir unseren Mund aufmachen und uns dagegen wehren.“</w:t>
      </w:r>
    </w:p>
    <w:p w14:paraId="555E7D6C" w14:textId="77777777" w:rsidR="009E13D8" w:rsidRPr="009E13D8" w:rsidRDefault="009E13D8" w:rsidP="009E13D8">
      <w:pPr>
        <w:widowControl/>
        <w:jc w:val="left"/>
        <w:rPr>
          <w:lang w:val="de-DE"/>
        </w:rPr>
      </w:pPr>
    </w:p>
    <w:p w14:paraId="24FE8808" w14:textId="77777777" w:rsidR="009E13D8" w:rsidRPr="009E13D8" w:rsidRDefault="009E13D8" w:rsidP="009E13D8">
      <w:pPr>
        <w:widowControl/>
        <w:jc w:val="left"/>
        <w:rPr>
          <w:lang w:val="de-DE"/>
        </w:rPr>
      </w:pPr>
      <w:r w:rsidRPr="009E13D8">
        <w:rPr>
          <w:lang w:val="de-DE"/>
        </w:rPr>
        <w:t xml:space="preserve">Vor der Bundestagswahl 2017 hatte die junge Umweltaktivistin die Möglichkeit, in einer Fernsehsendung mit Angela Merkel zu sprechen. Die Bundeskanzlerin gab Lisa Storcks damals ein Versprechen: „Wir werden Wege finden, wie wir bis 2020 unser 40-Prozent-Ziel einhalten. Das verspreche ich Ihnen“, so Merkel. Das Versprechen, das </w:t>
      </w:r>
      <w:r w:rsidRPr="009E13D8">
        <w:rPr>
          <w:lang w:val="de-DE"/>
        </w:rPr>
        <w:lastRenderedPageBreak/>
        <w:t xml:space="preserve">schädliche </w:t>
      </w:r>
      <w:proofErr w:type="spellStart"/>
      <w:r w:rsidRPr="009E13D8">
        <w:rPr>
          <w:lang w:val="de-DE"/>
        </w:rPr>
        <w:t>Klimagas</w:t>
      </w:r>
      <w:proofErr w:type="spellEnd"/>
      <w:r w:rsidRPr="009E13D8">
        <w:rPr>
          <w:lang w:val="de-DE"/>
        </w:rPr>
        <w:t xml:space="preserve"> CO² im Vergleich zum Jahr 1990 um 40 Prozent zu senken, wird die Bundesregierung nicht halten können. Schon 2018 gab sie das Ziel auf.</w:t>
      </w:r>
    </w:p>
    <w:p w14:paraId="53B54EAE" w14:textId="77777777" w:rsidR="009E13D8" w:rsidRPr="009E13D8" w:rsidRDefault="009E13D8" w:rsidP="009E13D8">
      <w:pPr>
        <w:widowControl/>
        <w:jc w:val="left"/>
        <w:rPr>
          <w:lang w:val="de-DE"/>
        </w:rPr>
      </w:pPr>
    </w:p>
    <w:p w14:paraId="6D9856C1" w14:textId="77777777" w:rsidR="009E13D8" w:rsidRPr="009E13D8" w:rsidRDefault="009E13D8" w:rsidP="009E13D8">
      <w:pPr>
        <w:widowControl/>
        <w:jc w:val="left"/>
        <w:rPr>
          <w:lang w:val="de-DE"/>
        </w:rPr>
      </w:pPr>
      <w:r w:rsidRPr="009E13D8">
        <w:rPr>
          <w:rFonts w:hint="eastAsia"/>
          <w:lang w:val="de-DE"/>
        </w:rPr>
        <w:t>„</w:t>
      </w:r>
      <w:r w:rsidRPr="009E13D8">
        <w:rPr>
          <w:lang w:val="de-DE"/>
        </w:rPr>
        <w:t>Das war für mich enttäuschend. Es war aber auch nicht ganz überraschend“, so Storcks. Die 24-jährige Studentin denkt aber schon weiter. Ihr Wunsch ist eine Wirtschaft, die die Grenzen der Erde akzeptiert. „Politiker und Ökonomen denken nur kurzfristig und interessieren sich mehr fürs Geld“, so Storcks. Sie wünscht sich, dass Politiker und Ökonomen nachhaltiger wirtschaften und die Umwelt mehr schützen.</w:t>
      </w:r>
    </w:p>
    <w:p w14:paraId="08451963" w14:textId="77777777" w:rsidR="009E13D8" w:rsidRPr="009E13D8" w:rsidRDefault="009E13D8" w:rsidP="009E13D8">
      <w:pPr>
        <w:widowControl/>
        <w:jc w:val="left"/>
        <w:rPr>
          <w:lang w:val="de-DE"/>
        </w:rPr>
      </w:pPr>
    </w:p>
    <w:p w14:paraId="6E9D66A9" w14:textId="5DEB9466" w:rsidR="002C7C79" w:rsidRDefault="009E13D8" w:rsidP="009E13D8">
      <w:pPr>
        <w:widowControl/>
        <w:jc w:val="left"/>
        <w:rPr>
          <w:rFonts w:ascii="Arial" w:eastAsia="AR P丸ゴシック体E" w:hAnsi="Arial" w:cstheme="majorBidi"/>
          <w:color w:val="00B0F0"/>
          <w:sz w:val="24"/>
          <w:lang w:val="de-DE"/>
        </w:rPr>
      </w:pPr>
      <w:r w:rsidRPr="009E13D8">
        <w:rPr>
          <w:lang w:val="de-DE"/>
        </w:rPr>
        <w:t>Um mehr Verständnis dafür zu bekommen, bringt sie als Chefin des Netzwerks „Plurale Ökonomik“ Experten aus verschiedenen Bereichen zusammen. Der Kampf für ein besseres Klima ist für sie entscheidend, und dabei wird sie nicht müde: „Das Engagement ist für mich gar keine Arbeit, es ist wie mein Hobby“, erklärt Storcks. „Ich will das Bewusstsein schärfen für Nachhaltigkeit im alltäglichen Leben.“</w:t>
      </w:r>
      <w:r w:rsidR="002C7C79">
        <w:rPr>
          <w:lang w:val="de-DE"/>
        </w:rPr>
        <w:br w:type="page"/>
      </w:r>
    </w:p>
    <w:p w14:paraId="7FFEA881" w14:textId="7C79FAF4" w:rsidR="00A94BEA" w:rsidRDefault="00A94BEA" w:rsidP="00A94BEA">
      <w:pPr>
        <w:pStyle w:val="2"/>
        <w:spacing w:before="180"/>
        <w:rPr>
          <w:lang w:val="de-DE"/>
        </w:rPr>
      </w:pPr>
      <w:r>
        <w:rPr>
          <w:rFonts w:hint="eastAsia"/>
          <w:lang w:val="de-DE"/>
        </w:rPr>
        <w:lastRenderedPageBreak/>
        <w:t>Glossar</w:t>
      </w:r>
    </w:p>
    <w:p w14:paraId="5CCE9017" w14:textId="77777777" w:rsidR="00FE0E1D" w:rsidRDefault="00FE0E1D" w:rsidP="00FE0E1D">
      <w:pPr>
        <w:rPr>
          <w:lang w:val="de-DE"/>
        </w:rPr>
      </w:pPr>
    </w:p>
    <w:p w14:paraId="018F17E7" w14:textId="77777777" w:rsidR="00F91883" w:rsidRPr="00F91883" w:rsidRDefault="00F91883" w:rsidP="00F91883">
      <w:pPr>
        <w:pStyle w:val="dkmanu"/>
        <w:spacing w:before="0" w:beforeAutospacing="0" w:after="0" w:afterAutospacing="0" w:line="330" w:lineRule="atLeast"/>
        <w:ind w:right="147"/>
        <w:rPr>
          <w:rFonts w:ascii="Georgia" w:hAnsi="Georgia"/>
          <w:color w:val="000000"/>
          <w:sz w:val="23"/>
          <w:szCs w:val="23"/>
          <w:lang w:val="de-DE"/>
        </w:rPr>
      </w:pPr>
      <w:r w:rsidRPr="00F91883">
        <w:rPr>
          <w:rStyle w:val="a6"/>
          <w:rFonts w:cs="Arial"/>
          <w:color w:val="000000"/>
          <w:szCs w:val="21"/>
          <w:lang w:val="de-DE"/>
        </w:rPr>
        <w:t>Aktivist, -en/Aktivistin, -</w:t>
      </w:r>
      <w:proofErr w:type="spellStart"/>
      <w:r w:rsidRPr="00F91883">
        <w:rPr>
          <w:rStyle w:val="a6"/>
          <w:rFonts w:cs="Arial"/>
          <w:color w:val="000000"/>
          <w:szCs w:val="21"/>
          <w:lang w:val="de-DE"/>
        </w:rPr>
        <w:t>nen</w:t>
      </w:r>
      <w:proofErr w:type="spellEnd"/>
      <w:r w:rsidRPr="00F91883">
        <w:rPr>
          <w:rFonts w:ascii="Georgia" w:hAnsi="Georgia"/>
          <w:color w:val="000000"/>
          <w:sz w:val="23"/>
          <w:szCs w:val="23"/>
          <w:lang w:val="de-DE"/>
        </w:rPr>
        <w:t> — eine Person, die sich für die Durchsetzung von etwas durch persönliches Handeln einsetzt (v. a. im politischen Bereich)</w:t>
      </w:r>
    </w:p>
    <w:p w14:paraId="6994AA72" w14:textId="77777777" w:rsidR="00F91883" w:rsidRPr="00F91883" w:rsidRDefault="00F91883" w:rsidP="00F91883">
      <w:pPr>
        <w:pStyle w:val="dkmanu"/>
        <w:spacing w:before="0" w:beforeAutospacing="0" w:after="0" w:afterAutospacing="0" w:line="330" w:lineRule="atLeast"/>
        <w:ind w:right="147"/>
        <w:rPr>
          <w:rFonts w:ascii="Georgia" w:hAnsi="Georgia"/>
          <w:color w:val="000000"/>
          <w:sz w:val="23"/>
          <w:szCs w:val="23"/>
          <w:lang w:val="de-DE"/>
        </w:rPr>
      </w:pPr>
      <w:r w:rsidRPr="00F91883">
        <w:rPr>
          <w:rStyle w:val="a6"/>
          <w:rFonts w:cs="Arial"/>
          <w:color w:val="000000"/>
          <w:szCs w:val="21"/>
          <w:lang w:val="de-DE"/>
        </w:rPr>
        <w:t>sich engagieren</w:t>
      </w:r>
      <w:r w:rsidRPr="00F91883">
        <w:rPr>
          <w:rFonts w:ascii="Georgia" w:hAnsi="Georgia"/>
          <w:color w:val="000000"/>
          <w:sz w:val="23"/>
          <w:szCs w:val="23"/>
          <w:lang w:val="de-DE"/>
        </w:rPr>
        <w:t> — aktiv sein; viel für ein Ziel tun (Substantiv: das Engagement)</w:t>
      </w:r>
    </w:p>
    <w:p w14:paraId="075BB3BB" w14:textId="77777777" w:rsidR="00F91883" w:rsidRPr="00F91883" w:rsidRDefault="00F91883" w:rsidP="00F91883">
      <w:pPr>
        <w:pStyle w:val="dkmanu"/>
        <w:spacing w:before="0" w:beforeAutospacing="0" w:after="0" w:afterAutospacing="0" w:line="330" w:lineRule="atLeast"/>
        <w:ind w:right="147"/>
        <w:rPr>
          <w:rFonts w:ascii="Georgia" w:hAnsi="Georgia"/>
          <w:color w:val="000000"/>
          <w:sz w:val="23"/>
          <w:szCs w:val="23"/>
          <w:lang w:val="de-DE"/>
        </w:rPr>
      </w:pPr>
      <w:r w:rsidRPr="00F91883">
        <w:rPr>
          <w:rStyle w:val="a6"/>
          <w:rFonts w:cs="Arial"/>
          <w:color w:val="000000"/>
          <w:szCs w:val="21"/>
          <w:lang w:val="de-DE"/>
        </w:rPr>
        <w:t>jemanden betreffen </w:t>
      </w:r>
      <w:r w:rsidRPr="00F91883">
        <w:rPr>
          <w:rFonts w:ascii="Georgia" w:hAnsi="Georgia"/>
          <w:color w:val="000000"/>
          <w:sz w:val="23"/>
          <w:szCs w:val="23"/>
          <w:lang w:val="de-DE"/>
        </w:rPr>
        <w:t>— für jemanden gelten</w:t>
      </w:r>
    </w:p>
    <w:p w14:paraId="640AC37B" w14:textId="77777777" w:rsidR="00F91883" w:rsidRPr="00F91883" w:rsidRDefault="00F91883" w:rsidP="00F91883">
      <w:pPr>
        <w:pStyle w:val="dkmanu"/>
        <w:spacing w:before="0" w:beforeAutospacing="0" w:after="0" w:afterAutospacing="0" w:line="330" w:lineRule="atLeast"/>
        <w:ind w:right="147"/>
        <w:rPr>
          <w:rFonts w:ascii="Georgia" w:hAnsi="Georgia"/>
          <w:color w:val="000000"/>
          <w:sz w:val="23"/>
          <w:szCs w:val="23"/>
          <w:lang w:val="de-DE"/>
        </w:rPr>
      </w:pPr>
      <w:r w:rsidRPr="00F91883">
        <w:rPr>
          <w:rStyle w:val="a6"/>
          <w:rFonts w:cs="Arial"/>
          <w:color w:val="000000"/>
          <w:szCs w:val="21"/>
          <w:lang w:val="de-DE"/>
        </w:rPr>
        <w:t>sich wehren</w:t>
      </w:r>
      <w:r w:rsidRPr="00F91883">
        <w:rPr>
          <w:rFonts w:ascii="Georgia" w:hAnsi="Georgia"/>
          <w:color w:val="000000"/>
          <w:sz w:val="23"/>
          <w:szCs w:val="23"/>
          <w:lang w:val="de-DE"/>
        </w:rPr>
        <w:t> — kämpfen; versuchen, etwas zu verhindern</w:t>
      </w:r>
    </w:p>
    <w:p w14:paraId="0BFA2884" w14:textId="77777777" w:rsidR="00F91883" w:rsidRPr="00F91883" w:rsidRDefault="00F91883" w:rsidP="00F91883">
      <w:pPr>
        <w:pStyle w:val="dkmanu"/>
        <w:spacing w:before="0" w:beforeAutospacing="0" w:after="0" w:afterAutospacing="0" w:line="330" w:lineRule="atLeast"/>
        <w:ind w:right="147"/>
        <w:rPr>
          <w:rFonts w:ascii="Georgia" w:hAnsi="Georgia"/>
          <w:color w:val="000000"/>
          <w:sz w:val="23"/>
          <w:szCs w:val="23"/>
          <w:lang w:val="de-DE"/>
        </w:rPr>
      </w:pPr>
      <w:r w:rsidRPr="00F91883">
        <w:rPr>
          <w:rStyle w:val="a6"/>
          <w:rFonts w:cs="Arial"/>
          <w:color w:val="000000"/>
          <w:szCs w:val="21"/>
          <w:lang w:val="de-DE"/>
        </w:rPr>
        <w:t xml:space="preserve">etwas </w:t>
      </w:r>
      <w:proofErr w:type="spellStart"/>
      <w:r w:rsidRPr="00F91883">
        <w:rPr>
          <w:rStyle w:val="a6"/>
          <w:rFonts w:cs="Arial"/>
          <w:color w:val="000000"/>
          <w:szCs w:val="21"/>
          <w:lang w:val="de-DE"/>
        </w:rPr>
        <w:t>ein|halten</w:t>
      </w:r>
      <w:proofErr w:type="spellEnd"/>
      <w:r w:rsidRPr="00F91883">
        <w:rPr>
          <w:rFonts w:ascii="Georgia" w:hAnsi="Georgia"/>
          <w:color w:val="000000"/>
          <w:sz w:val="23"/>
          <w:szCs w:val="23"/>
          <w:lang w:val="de-DE"/>
        </w:rPr>
        <w:t> — hier: sich an etwas halten; etwas nach den Regeln machen</w:t>
      </w:r>
    </w:p>
    <w:p w14:paraId="16F119D6" w14:textId="77777777" w:rsidR="00F91883" w:rsidRPr="00F91883" w:rsidRDefault="00F91883" w:rsidP="00F91883">
      <w:pPr>
        <w:pStyle w:val="dkmanu"/>
        <w:spacing w:before="0" w:beforeAutospacing="0" w:after="0" w:afterAutospacing="0" w:line="330" w:lineRule="atLeast"/>
        <w:ind w:right="147"/>
        <w:rPr>
          <w:rFonts w:ascii="Georgia" w:hAnsi="Georgia"/>
          <w:color w:val="000000"/>
          <w:sz w:val="23"/>
          <w:szCs w:val="23"/>
          <w:lang w:val="de-DE"/>
        </w:rPr>
      </w:pPr>
      <w:r w:rsidRPr="00F91883">
        <w:rPr>
          <w:rStyle w:val="a6"/>
          <w:rFonts w:cs="Arial"/>
          <w:color w:val="000000"/>
          <w:szCs w:val="21"/>
          <w:lang w:val="de-DE"/>
        </w:rPr>
        <w:t>etwas senken</w:t>
      </w:r>
      <w:r w:rsidRPr="00F91883">
        <w:rPr>
          <w:rFonts w:ascii="Georgia" w:hAnsi="Georgia"/>
          <w:color w:val="000000"/>
          <w:sz w:val="23"/>
          <w:szCs w:val="23"/>
          <w:lang w:val="de-DE"/>
        </w:rPr>
        <w:t> — etwas kleiner machen</w:t>
      </w:r>
    </w:p>
    <w:p w14:paraId="3A78DDF7" w14:textId="77777777" w:rsidR="00F91883" w:rsidRPr="00F91883" w:rsidRDefault="00F91883" w:rsidP="00F91883">
      <w:pPr>
        <w:pStyle w:val="dkmanu"/>
        <w:spacing w:before="0" w:beforeAutospacing="0" w:after="0" w:afterAutospacing="0" w:line="330" w:lineRule="atLeast"/>
        <w:ind w:right="147"/>
        <w:rPr>
          <w:rFonts w:ascii="Georgia" w:hAnsi="Georgia"/>
          <w:color w:val="000000"/>
          <w:sz w:val="23"/>
          <w:szCs w:val="23"/>
          <w:lang w:val="de-DE"/>
        </w:rPr>
      </w:pPr>
      <w:r w:rsidRPr="00F91883">
        <w:rPr>
          <w:rStyle w:val="a6"/>
          <w:rFonts w:cs="Arial"/>
          <w:color w:val="000000"/>
          <w:szCs w:val="21"/>
          <w:lang w:val="de-DE"/>
        </w:rPr>
        <w:t>schädlich</w:t>
      </w:r>
      <w:r w:rsidRPr="00F91883">
        <w:rPr>
          <w:rFonts w:ascii="Georgia" w:hAnsi="Georgia"/>
          <w:color w:val="000000"/>
          <w:sz w:val="23"/>
          <w:szCs w:val="23"/>
          <w:lang w:val="de-DE"/>
        </w:rPr>
        <w:t> — so, dass es jemandem schadet; so, dass es schlecht für jemanden oder etwas ist (z. B. für die Gesundheit)</w:t>
      </w:r>
    </w:p>
    <w:p w14:paraId="49E8218D" w14:textId="77777777" w:rsidR="00F91883" w:rsidRPr="00F91883" w:rsidRDefault="00F91883" w:rsidP="00F91883">
      <w:pPr>
        <w:pStyle w:val="dkmanu"/>
        <w:spacing w:before="0" w:beforeAutospacing="0" w:after="0" w:afterAutospacing="0" w:line="330" w:lineRule="atLeast"/>
        <w:ind w:right="147"/>
        <w:rPr>
          <w:rFonts w:ascii="Georgia" w:hAnsi="Georgia"/>
          <w:color w:val="000000"/>
          <w:sz w:val="23"/>
          <w:szCs w:val="23"/>
          <w:lang w:val="de-DE"/>
        </w:rPr>
      </w:pPr>
      <w:r w:rsidRPr="00F91883">
        <w:rPr>
          <w:rStyle w:val="a6"/>
          <w:rFonts w:cs="Arial"/>
          <w:color w:val="000000"/>
          <w:szCs w:val="21"/>
          <w:lang w:val="de-DE"/>
        </w:rPr>
        <w:t>CO2 (n., nur Singular)</w:t>
      </w:r>
      <w:r w:rsidRPr="00F91883">
        <w:rPr>
          <w:rFonts w:ascii="Georgia" w:hAnsi="Georgia"/>
          <w:color w:val="000000"/>
          <w:sz w:val="23"/>
          <w:szCs w:val="23"/>
          <w:lang w:val="de-DE"/>
        </w:rPr>
        <w:t> — Abkürzung für: das Kohlendioxid; ein Gas, das z. B. beim Autofahren in die Luft kommt; ein Gas, das z. B. entsteht, wenn Benzin verbrennt</w:t>
      </w:r>
    </w:p>
    <w:p w14:paraId="695BE960" w14:textId="77777777" w:rsidR="00F91883" w:rsidRPr="00F91883" w:rsidRDefault="00F91883" w:rsidP="00F91883">
      <w:pPr>
        <w:pStyle w:val="dkmanu"/>
        <w:spacing w:before="0" w:beforeAutospacing="0" w:after="0" w:afterAutospacing="0" w:line="330" w:lineRule="atLeast"/>
        <w:ind w:right="147"/>
        <w:rPr>
          <w:rFonts w:ascii="Georgia" w:hAnsi="Georgia"/>
          <w:color w:val="000000"/>
          <w:sz w:val="23"/>
          <w:szCs w:val="23"/>
          <w:lang w:val="de-DE"/>
        </w:rPr>
      </w:pPr>
      <w:r w:rsidRPr="00F91883">
        <w:rPr>
          <w:rStyle w:val="a6"/>
          <w:rFonts w:cs="Arial"/>
          <w:color w:val="000000"/>
          <w:szCs w:val="21"/>
          <w:lang w:val="de-DE"/>
        </w:rPr>
        <w:t>etwas akzeptieren</w:t>
      </w:r>
      <w:r w:rsidRPr="00F91883">
        <w:rPr>
          <w:rFonts w:ascii="Georgia" w:hAnsi="Georgia"/>
          <w:color w:val="000000"/>
          <w:sz w:val="23"/>
          <w:szCs w:val="23"/>
          <w:lang w:val="de-DE"/>
        </w:rPr>
        <w:t> — zu etwas „ja“ sagen; etwas so annehmen, wie es ist</w:t>
      </w:r>
    </w:p>
    <w:p w14:paraId="0614E8D6" w14:textId="77777777" w:rsidR="00F91883" w:rsidRPr="00F91883" w:rsidRDefault="00F91883" w:rsidP="00F91883">
      <w:pPr>
        <w:pStyle w:val="dkmanu"/>
        <w:spacing w:before="0" w:beforeAutospacing="0" w:after="0" w:afterAutospacing="0" w:line="330" w:lineRule="atLeast"/>
        <w:ind w:right="147"/>
        <w:rPr>
          <w:rFonts w:ascii="Georgia" w:hAnsi="Georgia"/>
          <w:color w:val="000000"/>
          <w:sz w:val="23"/>
          <w:szCs w:val="23"/>
          <w:lang w:val="de-DE"/>
        </w:rPr>
      </w:pPr>
      <w:r w:rsidRPr="00F91883">
        <w:rPr>
          <w:rStyle w:val="a6"/>
          <w:rFonts w:cs="Arial"/>
          <w:color w:val="000000"/>
          <w:szCs w:val="21"/>
          <w:lang w:val="de-DE"/>
        </w:rPr>
        <w:t>Ökonom, -en /Ökonomin, -</w:t>
      </w:r>
      <w:proofErr w:type="spellStart"/>
      <w:r w:rsidRPr="00F91883">
        <w:rPr>
          <w:rStyle w:val="a6"/>
          <w:rFonts w:cs="Arial"/>
          <w:color w:val="000000"/>
          <w:szCs w:val="21"/>
          <w:lang w:val="de-DE"/>
        </w:rPr>
        <w:t>nen</w:t>
      </w:r>
      <w:proofErr w:type="spellEnd"/>
      <w:r w:rsidRPr="00F91883">
        <w:rPr>
          <w:rFonts w:ascii="Georgia" w:hAnsi="Georgia"/>
          <w:color w:val="000000"/>
          <w:sz w:val="23"/>
          <w:szCs w:val="23"/>
          <w:lang w:val="de-DE"/>
        </w:rPr>
        <w:t> — jemand, der in der Wirtschaft arbeitet</w:t>
      </w:r>
    </w:p>
    <w:p w14:paraId="6B350EDD" w14:textId="77777777" w:rsidR="00F91883" w:rsidRPr="00F91883" w:rsidRDefault="00F91883" w:rsidP="00F91883">
      <w:pPr>
        <w:pStyle w:val="dkmanu"/>
        <w:spacing w:before="0" w:beforeAutospacing="0" w:after="0" w:afterAutospacing="0" w:line="330" w:lineRule="atLeast"/>
        <w:ind w:right="147"/>
        <w:rPr>
          <w:rFonts w:ascii="Georgia" w:hAnsi="Georgia"/>
          <w:color w:val="000000"/>
          <w:sz w:val="23"/>
          <w:szCs w:val="23"/>
          <w:lang w:val="de-DE"/>
        </w:rPr>
      </w:pPr>
      <w:r w:rsidRPr="00F91883">
        <w:rPr>
          <w:rStyle w:val="a6"/>
          <w:rFonts w:cs="Arial"/>
          <w:color w:val="000000"/>
          <w:szCs w:val="21"/>
          <w:lang w:val="de-DE"/>
        </w:rPr>
        <w:t>kurzfristig</w:t>
      </w:r>
      <w:r w:rsidRPr="00F91883">
        <w:rPr>
          <w:rFonts w:ascii="Georgia" w:hAnsi="Georgia"/>
          <w:color w:val="000000"/>
          <w:sz w:val="23"/>
          <w:szCs w:val="23"/>
          <w:lang w:val="de-DE"/>
        </w:rPr>
        <w:t> — hier: so, dass man nicht in die Zukunft schaut</w:t>
      </w:r>
    </w:p>
    <w:p w14:paraId="6D882C2B" w14:textId="77777777" w:rsidR="00F91883" w:rsidRPr="00F91883" w:rsidRDefault="00F91883" w:rsidP="00F91883">
      <w:pPr>
        <w:pStyle w:val="dkmanu"/>
        <w:spacing w:before="0" w:beforeAutospacing="0" w:after="0" w:afterAutospacing="0" w:line="330" w:lineRule="atLeast"/>
        <w:ind w:right="147"/>
        <w:rPr>
          <w:rFonts w:ascii="Georgia" w:hAnsi="Georgia"/>
          <w:color w:val="000000"/>
          <w:sz w:val="23"/>
          <w:szCs w:val="23"/>
          <w:lang w:val="de-DE"/>
        </w:rPr>
      </w:pPr>
      <w:r w:rsidRPr="00F91883">
        <w:rPr>
          <w:rStyle w:val="a6"/>
          <w:rFonts w:cs="Arial"/>
          <w:color w:val="000000"/>
          <w:szCs w:val="21"/>
          <w:lang w:val="de-DE"/>
        </w:rPr>
        <w:t>nachhaltig</w:t>
      </w:r>
      <w:r w:rsidRPr="00F91883">
        <w:rPr>
          <w:rFonts w:ascii="Georgia" w:hAnsi="Georgia"/>
          <w:color w:val="000000"/>
          <w:sz w:val="23"/>
          <w:szCs w:val="23"/>
          <w:lang w:val="de-DE"/>
        </w:rPr>
        <w:t> — umweltfreundlich; so, dass etwas auch nach langer Zeit noch existiert (Substantiv: die Nachhaltigkeit)</w:t>
      </w:r>
    </w:p>
    <w:p w14:paraId="1C135F71" w14:textId="77777777" w:rsidR="00F91883" w:rsidRPr="00F91883" w:rsidRDefault="00F91883" w:rsidP="00F91883">
      <w:pPr>
        <w:pStyle w:val="dkmanu"/>
        <w:spacing w:before="0" w:beforeAutospacing="0" w:after="0" w:afterAutospacing="0" w:line="330" w:lineRule="atLeast"/>
        <w:ind w:right="147"/>
        <w:rPr>
          <w:rFonts w:ascii="Georgia" w:hAnsi="Georgia"/>
          <w:color w:val="000000"/>
          <w:sz w:val="23"/>
          <w:szCs w:val="23"/>
          <w:lang w:val="de-DE"/>
        </w:rPr>
      </w:pPr>
      <w:r w:rsidRPr="00F91883">
        <w:rPr>
          <w:rStyle w:val="a6"/>
          <w:rFonts w:cs="Arial"/>
          <w:color w:val="000000"/>
          <w:szCs w:val="21"/>
          <w:lang w:val="de-DE"/>
        </w:rPr>
        <w:t>Netzwerk, e (n.)</w:t>
      </w:r>
      <w:r w:rsidRPr="00F91883">
        <w:rPr>
          <w:rFonts w:ascii="Georgia" w:hAnsi="Georgia"/>
          <w:color w:val="000000"/>
          <w:sz w:val="23"/>
          <w:szCs w:val="23"/>
          <w:lang w:val="de-DE"/>
        </w:rPr>
        <w:t> — hier: die Organisation</w:t>
      </w:r>
    </w:p>
    <w:p w14:paraId="2E41223B" w14:textId="77777777" w:rsidR="00F91883" w:rsidRPr="00F91883" w:rsidRDefault="00F91883" w:rsidP="00F91883">
      <w:pPr>
        <w:pStyle w:val="dkmanu"/>
        <w:spacing w:before="0" w:beforeAutospacing="0" w:after="0" w:afterAutospacing="0" w:line="330" w:lineRule="atLeast"/>
        <w:ind w:right="147"/>
        <w:rPr>
          <w:rFonts w:ascii="Georgia" w:hAnsi="Georgia"/>
          <w:color w:val="000000"/>
          <w:sz w:val="23"/>
          <w:szCs w:val="23"/>
          <w:lang w:val="de-DE"/>
        </w:rPr>
      </w:pPr>
      <w:r w:rsidRPr="00F91883">
        <w:rPr>
          <w:rStyle w:val="a6"/>
          <w:rFonts w:cs="Arial"/>
          <w:color w:val="000000"/>
          <w:szCs w:val="21"/>
          <w:lang w:val="de-DE"/>
        </w:rPr>
        <w:t>Experte, -n/Expertin, -</w:t>
      </w:r>
      <w:proofErr w:type="spellStart"/>
      <w:r w:rsidRPr="00F91883">
        <w:rPr>
          <w:rStyle w:val="a6"/>
          <w:rFonts w:cs="Arial"/>
          <w:color w:val="000000"/>
          <w:szCs w:val="21"/>
          <w:lang w:val="de-DE"/>
        </w:rPr>
        <w:t>nen</w:t>
      </w:r>
      <w:proofErr w:type="spellEnd"/>
      <w:r w:rsidRPr="00F91883">
        <w:rPr>
          <w:rFonts w:ascii="Georgia" w:hAnsi="Georgia"/>
          <w:color w:val="000000"/>
          <w:sz w:val="23"/>
          <w:szCs w:val="23"/>
          <w:lang w:val="de-DE"/>
        </w:rPr>
        <w:t> — eine Person, die zu einem Thema sehr viel weiß</w:t>
      </w:r>
    </w:p>
    <w:p w14:paraId="13CB0368" w14:textId="77777777" w:rsidR="00F91883" w:rsidRPr="00F91883" w:rsidRDefault="00F91883" w:rsidP="00F91883">
      <w:pPr>
        <w:pStyle w:val="dkmanu"/>
        <w:spacing w:before="0" w:beforeAutospacing="0" w:after="0" w:afterAutospacing="0" w:line="330" w:lineRule="atLeast"/>
        <w:ind w:right="147"/>
        <w:rPr>
          <w:rFonts w:ascii="Georgia" w:hAnsi="Georgia"/>
          <w:color w:val="000000"/>
          <w:sz w:val="23"/>
          <w:szCs w:val="23"/>
          <w:lang w:val="de-DE"/>
        </w:rPr>
      </w:pPr>
      <w:r w:rsidRPr="00F91883">
        <w:rPr>
          <w:rStyle w:val="a6"/>
          <w:rFonts w:cs="Arial"/>
          <w:color w:val="000000"/>
          <w:szCs w:val="21"/>
          <w:lang w:val="de-DE"/>
        </w:rPr>
        <w:t>Bereich, -e (m.)</w:t>
      </w:r>
      <w:r w:rsidRPr="00F91883">
        <w:rPr>
          <w:rFonts w:ascii="Georgia" w:hAnsi="Georgia"/>
          <w:color w:val="000000"/>
          <w:sz w:val="23"/>
          <w:szCs w:val="23"/>
          <w:lang w:val="de-DE"/>
        </w:rPr>
        <w:t> — ein Gebiet</w:t>
      </w:r>
    </w:p>
    <w:p w14:paraId="6E4E7BAE" w14:textId="77777777" w:rsidR="00F91883" w:rsidRPr="00F91883" w:rsidRDefault="00F91883" w:rsidP="00F91883">
      <w:pPr>
        <w:pStyle w:val="dkmanu"/>
        <w:spacing w:before="0" w:beforeAutospacing="0" w:after="0" w:afterAutospacing="0" w:line="330" w:lineRule="atLeast"/>
        <w:ind w:right="147"/>
        <w:rPr>
          <w:rFonts w:ascii="Georgia" w:hAnsi="Georgia"/>
          <w:color w:val="000000"/>
          <w:sz w:val="23"/>
          <w:szCs w:val="23"/>
          <w:lang w:val="de-DE"/>
        </w:rPr>
      </w:pPr>
      <w:r w:rsidRPr="00F91883">
        <w:rPr>
          <w:rStyle w:val="a6"/>
          <w:rFonts w:cs="Arial"/>
          <w:color w:val="000000"/>
          <w:szCs w:val="21"/>
          <w:lang w:val="de-DE"/>
        </w:rPr>
        <w:t xml:space="preserve">das Bewusstsein </w:t>
      </w:r>
      <w:proofErr w:type="gramStart"/>
      <w:r w:rsidRPr="00F91883">
        <w:rPr>
          <w:rStyle w:val="a6"/>
          <w:rFonts w:cs="Arial"/>
          <w:color w:val="000000"/>
          <w:szCs w:val="21"/>
          <w:lang w:val="de-DE"/>
        </w:rPr>
        <w:t>schärfen</w:t>
      </w:r>
      <w:proofErr w:type="gramEnd"/>
      <w:r w:rsidRPr="00F91883">
        <w:rPr>
          <w:rFonts w:ascii="Georgia" w:hAnsi="Georgia"/>
          <w:color w:val="000000"/>
          <w:sz w:val="23"/>
          <w:szCs w:val="23"/>
          <w:lang w:val="de-DE"/>
        </w:rPr>
        <w:t> — dafür sorgen, dass man sich für etwas mehr interessiert</w:t>
      </w:r>
    </w:p>
    <w:p w14:paraId="036FB0D9" w14:textId="4C1E6260" w:rsidR="00593F14" w:rsidRPr="00593F14" w:rsidRDefault="00593F14" w:rsidP="00593F14">
      <w:pPr>
        <w:pStyle w:val="dkmanu"/>
        <w:snapToGrid w:val="0"/>
        <w:spacing w:before="0" w:beforeAutospacing="0" w:after="0" w:afterAutospacing="0" w:line="360" w:lineRule="auto"/>
        <w:ind w:left="1411" w:right="147" w:hangingChars="672" w:hanging="1411"/>
        <w:rPr>
          <w:rFonts w:ascii="Georgia" w:hAnsi="Georgia"/>
          <w:color w:val="000000"/>
          <w:sz w:val="21"/>
          <w:szCs w:val="23"/>
          <w:lang w:val="de-DE"/>
        </w:rPr>
      </w:pPr>
    </w:p>
    <w:p w14:paraId="7B7AB8AA" w14:textId="77777777" w:rsidR="00FE0E1D" w:rsidRPr="00D945FF"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5BF4620E" w:rsidR="002C7C79" w:rsidRDefault="002C7C79" w:rsidP="002C7C79">
      <w:pPr>
        <w:pStyle w:val="2"/>
        <w:spacing w:before="180"/>
        <w:rPr>
          <w:lang w:val="de-DE"/>
        </w:rPr>
      </w:pPr>
      <w:bookmarkStart w:id="2" w:name="_Hlk2090535"/>
      <w:r>
        <w:rPr>
          <w:rFonts w:hint="eastAsia"/>
          <w:lang w:val="de-DE"/>
        </w:rPr>
        <w:lastRenderedPageBreak/>
        <w:t>分節化したテキスト</w:t>
      </w:r>
    </w:p>
    <w:bookmarkEnd w:id="2"/>
    <w:p w14:paraId="09905BA7" w14:textId="77777777" w:rsidR="00F91883" w:rsidRPr="00F91883" w:rsidRDefault="00F91883" w:rsidP="00F91883">
      <w:pPr>
        <w:rPr>
          <w:lang w:val="de-DE"/>
        </w:rPr>
      </w:pPr>
      <w:r w:rsidRPr="00F91883">
        <w:rPr>
          <w:lang w:val="de-DE"/>
        </w:rPr>
        <w:t>Junge Aktivistin kämpft für das Klima</w:t>
      </w:r>
    </w:p>
    <w:p w14:paraId="394D85BA" w14:textId="77777777" w:rsidR="0065748A" w:rsidRDefault="00F91883" w:rsidP="00F91883">
      <w:pPr>
        <w:rPr>
          <w:lang w:val="de-DE"/>
        </w:rPr>
      </w:pPr>
      <w:r w:rsidRPr="00F91883">
        <w:rPr>
          <w:lang w:val="de-DE"/>
        </w:rPr>
        <w:t xml:space="preserve">2017 hatte Angela Merkel der jungen Aktivistin Lisa Storcks versprochen, </w:t>
      </w:r>
    </w:p>
    <w:p w14:paraId="775E12F9" w14:textId="77777777" w:rsidR="0065748A" w:rsidRDefault="00F91883" w:rsidP="00F91883">
      <w:pPr>
        <w:rPr>
          <w:lang w:val="de-DE"/>
        </w:rPr>
      </w:pPr>
      <w:r w:rsidRPr="00F91883">
        <w:rPr>
          <w:lang w:val="de-DE"/>
        </w:rPr>
        <w:t xml:space="preserve">dass Deutschland die Klimaziele für 2020 erreichen wird. </w:t>
      </w:r>
    </w:p>
    <w:p w14:paraId="0D98E0F9" w14:textId="77777777" w:rsidR="0065748A" w:rsidRDefault="00F91883" w:rsidP="00F91883">
      <w:pPr>
        <w:rPr>
          <w:lang w:val="de-DE"/>
        </w:rPr>
      </w:pPr>
      <w:r w:rsidRPr="00F91883">
        <w:rPr>
          <w:lang w:val="de-DE"/>
        </w:rPr>
        <w:t xml:space="preserve">Das Versprechen wird sie nicht halten können. </w:t>
      </w:r>
    </w:p>
    <w:p w14:paraId="0EFCFEAE" w14:textId="6F0AD4F6" w:rsidR="00F91883" w:rsidRPr="00F91883" w:rsidRDefault="00F91883" w:rsidP="00F91883">
      <w:pPr>
        <w:rPr>
          <w:lang w:val="de-DE"/>
        </w:rPr>
      </w:pPr>
      <w:r w:rsidRPr="00F91883">
        <w:rPr>
          <w:lang w:val="de-DE"/>
        </w:rPr>
        <w:t>Aber Lisa Storcks will weiterkämpfen.</w:t>
      </w:r>
    </w:p>
    <w:p w14:paraId="15240341" w14:textId="77777777" w:rsidR="0065748A" w:rsidRDefault="00F91883" w:rsidP="00F91883">
      <w:pPr>
        <w:rPr>
          <w:lang w:val="de-DE"/>
        </w:rPr>
      </w:pPr>
      <w:r w:rsidRPr="00F91883">
        <w:rPr>
          <w:lang w:val="de-DE"/>
        </w:rPr>
        <w:t xml:space="preserve">Lisa Storcks denkt an die Umwelt, seit sie 12 Jahre alt ist. </w:t>
      </w:r>
    </w:p>
    <w:p w14:paraId="366BCA25" w14:textId="77777777" w:rsidR="0065748A" w:rsidRDefault="00F91883" w:rsidP="00F91883">
      <w:pPr>
        <w:rPr>
          <w:lang w:val="de-DE"/>
        </w:rPr>
      </w:pPr>
      <w:r w:rsidRPr="00F91883">
        <w:rPr>
          <w:lang w:val="de-DE"/>
        </w:rPr>
        <w:t xml:space="preserve">Sie ernährt sich vegetarisch, </w:t>
      </w:r>
    </w:p>
    <w:p w14:paraId="2FA1F12D" w14:textId="77777777" w:rsidR="0065748A" w:rsidRDefault="00F91883" w:rsidP="00F91883">
      <w:pPr>
        <w:rPr>
          <w:lang w:val="de-DE"/>
        </w:rPr>
      </w:pPr>
      <w:r w:rsidRPr="00F91883">
        <w:rPr>
          <w:lang w:val="de-DE"/>
        </w:rPr>
        <w:t xml:space="preserve">geht auf Umweltdemonstrationen </w:t>
      </w:r>
    </w:p>
    <w:p w14:paraId="1B6E4FCA" w14:textId="77777777" w:rsidR="0065748A" w:rsidRDefault="00F91883" w:rsidP="00F91883">
      <w:pPr>
        <w:rPr>
          <w:lang w:val="de-DE"/>
        </w:rPr>
      </w:pPr>
      <w:r w:rsidRPr="00F91883">
        <w:rPr>
          <w:lang w:val="de-DE"/>
        </w:rPr>
        <w:t xml:space="preserve">und ist noch nie mit dem Flugzeug geflogen. </w:t>
      </w:r>
    </w:p>
    <w:p w14:paraId="45666A25" w14:textId="77777777" w:rsidR="0065748A" w:rsidRDefault="00F91883" w:rsidP="00F91883">
      <w:pPr>
        <w:rPr>
          <w:lang w:val="de-DE"/>
        </w:rPr>
      </w:pPr>
      <w:r w:rsidRPr="00F91883">
        <w:rPr>
          <w:lang w:val="de-DE"/>
        </w:rPr>
        <w:t xml:space="preserve">Sie engagiert sich in Organisationen wie Greenpeace für den Umweltschutz </w:t>
      </w:r>
    </w:p>
    <w:p w14:paraId="5D0D7434" w14:textId="77777777" w:rsidR="0065748A" w:rsidRDefault="00F91883" w:rsidP="00F91883">
      <w:pPr>
        <w:rPr>
          <w:lang w:val="de-DE"/>
        </w:rPr>
      </w:pPr>
      <w:r w:rsidRPr="00F91883">
        <w:rPr>
          <w:lang w:val="de-DE"/>
        </w:rPr>
        <w:t xml:space="preserve">und schreibt im Internet über Umweltthemen. </w:t>
      </w:r>
    </w:p>
    <w:p w14:paraId="4AFAFFE2" w14:textId="0502F213" w:rsidR="00F91883" w:rsidRPr="00F91883" w:rsidRDefault="00F91883" w:rsidP="00F91883">
      <w:pPr>
        <w:rPr>
          <w:lang w:val="de-DE"/>
        </w:rPr>
      </w:pPr>
      <w:r w:rsidRPr="00F91883">
        <w:rPr>
          <w:lang w:val="de-DE"/>
        </w:rPr>
        <w:t>Laut Lisa Storcks sind die Menschen schon jetzt sehr stark vom Klimawandel betroffen: „Jetzt müssen wir unseren Mund aufmachen und uns dagegen wehren.“</w:t>
      </w:r>
    </w:p>
    <w:p w14:paraId="0F311D35" w14:textId="77777777" w:rsidR="0065748A" w:rsidRDefault="00F91883" w:rsidP="00F91883">
      <w:pPr>
        <w:rPr>
          <w:lang w:val="de-DE"/>
        </w:rPr>
      </w:pPr>
      <w:r w:rsidRPr="00F91883">
        <w:rPr>
          <w:lang w:val="de-DE"/>
        </w:rPr>
        <w:t xml:space="preserve">Vor der Bundestagswahl 2017 hatte die junge Umweltaktivistin die Möglichkeit, </w:t>
      </w:r>
    </w:p>
    <w:p w14:paraId="575A9530" w14:textId="77777777" w:rsidR="0065748A" w:rsidRDefault="00F91883" w:rsidP="00F91883">
      <w:pPr>
        <w:rPr>
          <w:lang w:val="de-DE"/>
        </w:rPr>
      </w:pPr>
      <w:r w:rsidRPr="00F91883">
        <w:rPr>
          <w:lang w:val="de-DE"/>
        </w:rPr>
        <w:t xml:space="preserve">in einer Fernsehsendung mit Angela Merkel zu sprechen. </w:t>
      </w:r>
    </w:p>
    <w:p w14:paraId="0D5DA33E" w14:textId="77777777" w:rsidR="0065748A" w:rsidRDefault="00F91883" w:rsidP="00F91883">
      <w:pPr>
        <w:rPr>
          <w:lang w:val="de-DE"/>
        </w:rPr>
      </w:pPr>
      <w:r w:rsidRPr="00F91883">
        <w:rPr>
          <w:lang w:val="de-DE"/>
        </w:rPr>
        <w:t xml:space="preserve">Die Bundeskanzlerin gab Lisa Storcks damals ein Versprechen: </w:t>
      </w:r>
    </w:p>
    <w:p w14:paraId="7397074A" w14:textId="77777777" w:rsidR="0065748A" w:rsidRDefault="00F91883" w:rsidP="00F91883">
      <w:pPr>
        <w:rPr>
          <w:lang w:val="de-DE"/>
        </w:rPr>
      </w:pPr>
      <w:r w:rsidRPr="00F91883">
        <w:rPr>
          <w:lang w:val="de-DE"/>
        </w:rPr>
        <w:t xml:space="preserve">„Wir werden Wege finden, wie wir bis 2020 unser 40-Prozent-Ziel einhalten. </w:t>
      </w:r>
    </w:p>
    <w:p w14:paraId="7E4DD684" w14:textId="77777777" w:rsidR="0065748A" w:rsidRDefault="00F91883" w:rsidP="00F91883">
      <w:pPr>
        <w:rPr>
          <w:lang w:val="de-DE"/>
        </w:rPr>
      </w:pPr>
      <w:r w:rsidRPr="00F91883">
        <w:rPr>
          <w:lang w:val="de-DE"/>
        </w:rPr>
        <w:t xml:space="preserve">Das verspreche ich Ihnen“, so Merkel. </w:t>
      </w:r>
    </w:p>
    <w:p w14:paraId="1E426FAA" w14:textId="77777777" w:rsidR="0065748A" w:rsidRDefault="00F91883" w:rsidP="00F91883">
      <w:pPr>
        <w:rPr>
          <w:lang w:val="de-DE"/>
        </w:rPr>
      </w:pPr>
      <w:r w:rsidRPr="00F91883">
        <w:rPr>
          <w:lang w:val="de-DE"/>
        </w:rPr>
        <w:t xml:space="preserve">Das Versprechen, das schädliche </w:t>
      </w:r>
      <w:proofErr w:type="spellStart"/>
      <w:r w:rsidRPr="00F91883">
        <w:rPr>
          <w:lang w:val="de-DE"/>
        </w:rPr>
        <w:t>Klimagas</w:t>
      </w:r>
      <w:proofErr w:type="spellEnd"/>
      <w:r w:rsidRPr="00F91883">
        <w:rPr>
          <w:lang w:val="de-DE"/>
        </w:rPr>
        <w:t xml:space="preserve"> CO² </w:t>
      </w:r>
    </w:p>
    <w:p w14:paraId="448FCF02" w14:textId="77777777" w:rsidR="0065748A" w:rsidRDefault="00F91883" w:rsidP="00F91883">
      <w:pPr>
        <w:rPr>
          <w:lang w:val="de-DE"/>
        </w:rPr>
      </w:pPr>
      <w:r w:rsidRPr="00F91883">
        <w:rPr>
          <w:lang w:val="de-DE"/>
        </w:rPr>
        <w:t xml:space="preserve">im Vergleich zum Jahr 1990 um 40 Prozent zu senken, </w:t>
      </w:r>
    </w:p>
    <w:p w14:paraId="54721F89" w14:textId="77777777" w:rsidR="0065748A" w:rsidRDefault="00F91883" w:rsidP="00F91883">
      <w:pPr>
        <w:rPr>
          <w:lang w:val="de-DE"/>
        </w:rPr>
      </w:pPr>
      <w:r w:rsidRPr="00F91883">
        <w:rPr>
          <w:lang w:val="de-DE"/>
        </w:rPr>
        <w:t xml:space="preserve">wird die Bundesregierung nicht halten können. </w:t>
      </w:r>
    </w:p>
    <w:p w14:paraId="5A0FF10E" w14:textId="5C055A9D" w:rsidR="00F91883" w:rsidRPr="00F91883" w:rsidRDefault="00F91883" w:rsidP="00F91883">
      <w:pPr>
        <w:rPr>
          <w:lang w:val="de-DE"/>
        </w:rPr>
      </w:pPr>
      <w:r w:rsidRPr="00F91883">
        <w:rPr>
          <w:lang w:val="de-DE"/>
        </w:rPr>
        <w:t>Schon 2018 gab sie das Ziel auf.</w:t>
      </w:r>
    </w:p>
    <w:p w14:paraId="1CF0A646" w14:textId="77777777" w:rsidR="0065748A" w:rsidRDefault="00F91883" w:rsidP="00F91883">
      <w:pPr>
        <w:rPr>
          <w:lang w:val="de-DE"/>
        </w:rPr>
      </w:pPr>
      <w:r w:rsidRPr="00F91883">
        <w:rPr>
          <w:rFonts w:hint="eastAsia"/>
          <w:lang w:val="de-DE"/>
        </w:rPr>
        <w:t>„</w:t>
      </w:r>
      <w:r w:rsidRPr="00F91883">
        <w:rPr>
          <w:lang w:val="de-DE"/>
        </w:rPr>
        <w:t xml:space="preserve">Das war für mich enttäuschend. </w:t>
      </w:r>
    </w:p>
    <w:p w14:paraId="233C04EF" w14:textId="77777777" w:rsidR="0065748A" w:rsidRDefault="00F91883" w:rsidP="00F91883">
      <w:pPr>
        <w:rPr>
          <w:lang w:val="de-DE"/>
        </w:rPr>
      </w:pPr>
      <w:r w:rsidRPr="00F91883">
        <w:rPr>
          <w:lang w:val="de-DE"/>
        </w:rPr>
        <w:t xml:space="preserve">Es war aber auch nicht ganz überraschend“, so Storcks. </w:t>
      </w:r>
    </w:p>
    <w:p w14:paraId="27C9DCD1" w14:textId="77777777" w:rsidR="00F433F3" w:rsidRDefault="00F91883" w:rsidP="00F91883">
      <w:pPr>
        <w:rPr>
          <w:lang w:val="de-DE"/>
        </w:rPr>
      </w:pPr>
      <w:r w:rsidRPr="00F91883">
        <w:rPr>
          <w:lang w:val="de-DE"/>
        </w:rPr>
        <w:t xml:space="preserve">Die 24-jährige Studentin denkt aber schon weiter. </w:t>
      </w:r>
    </w:p>
    <w:p w14:paraId="70569952" w14:textId="77777777" w:rsidR="00F433F3" w:rsidRDefault="00F91883" w:rsidP="00F91883">
      <w:pPr>
        <w:rPr>
          <w:lang w:val="de-DE"/>
        </w:rPr>
      </w:pPr>
      <w:r w:rsidRPr="00F91883">
        <w:rPr>
          <w:lang w:val="de-DE"/>
        </w:rPr>
        <w:t xml:space="preserve">Ihr Wunsch ist eine Wirtschaft, die die Grenzen der Erde akzeptiert. </w:t>
      </w:r>
    </w:p>
    <w:p w14:paraId="7F173D69" w14:textId="77777777" w:rsidR="00F433F3" w:rsidRDefault="00F91883" w:rsidP="00F91883">
      <w:pPr>
        <w:rPr>
          <w:lang w:val="de-DE"/>
        </w:rPr>
      </w:pPr>
      <w:r w:rsidRPr="00F91883">
        <w:rPr>
          <w:lang w:val="de-DE"/>
        </w:rPr>
        <w:t xml:space="preserve">„Politiker und Ökonomen denken nur kurzfristig </w:t>
      </w:r>
    </w:p>
    <w:p w14:paraId="2ECE2114" w14:textId="77777777" w:rsidR="00F433F3" w:rsidRDefault="00F91883" w:rsidP="00F91883">
      <w:pPr>
        <w:rPr>
          <w:lang w:val="de-DE"/>
        </w:rPr>
      </w:pPr>
      <w:r w:rsidRPr="00F91883">
        <w:rPr>
          <w:lang w:val="de-DE"/>
        </w:rPr>
        <w:t xml:space="preserve">und interessieren sich mehr fürs Geld“, so Storcks. </w:t>
      </w:r>
    </w:p>
    <w:p w14:paraId="57E733D9" w14:textId="77777777" w:rsidR="00F433F3" w:rsidRDefault="00F91883" w:rsidP="00F91883">
      <w:pPr>
        <w:rPr>
          <w:lang w:val="de-DE"/>
        </w:rPr>
      </w:pPr>
      <w:r w:rsidRPr="00F91883">
        <w:rPr>
          <w:lang w:val="de-DE"/>
        </w:rPr>
        <w:t xml:space="preserve">Sie wünscht sich, dass Politiker und Ökonomen nachhaltiger wirtschaften </w:t>
      </w:r>
    </w:p>
    <w:p w14:paraId="309F956E" w14:textId="34D7DA87" w:rsidR="00F91883" w:rsidRPr="00F91883" w:rsidRDefault="00F91883" w:rsidP="00F91883">
      <w:pPr>
        <w:rPr>
          <w:lang w:val="de-DE"/>
        </w:rPr>
      </w:pPr>
      <w:r w:rsidRPr="00F91883">
        <w:rPr>
          <w:lang w:val="de-DE"/>
        </w:rPr>
        <w:t>und die Umwelt mehr schützen.</w:t>
      </w:r>
    </w:p>
    <w:p w14:paraId="7C80FE16" w14:textId="77777777" w:rsidR="00F433F3" w:rsidRDefault="00F91883" w:rsidP="00F91883">
      <w:pPr>
        <w:rPr>
          <w:lang w:val="de-DE"/>
        </w:rPr>
      </w:pPr>
      <w:r w:rsidRPr="00F91883">
        <w:rPr>
          <w:lang w:val="de-DE"/>
        </w:rPr>
        <w:t xml:space="preserve">Um mehr Verständnis dafür zu bekommen, </w:t>
      </w:r>
    </w:p>
    <w:p w14:paraId="5B546BA1" w14:textId="77777777" w:rsidR="00F433F3" w:rsidRDefault="00F91883" w:rsidP="00F91883">
      <w:pPr>
        <w:rPr>
          <w:lang w:val="de-DE"/>
        </w:rPr>
      </w:pPr>
      <w:r w:rsidRPr="00F91883">
        <w:rPr>
          <w:lang w:val="de-DE"/>
        </w:rPr>
        <w:t xml:space="preserve">bringt sie als Chefin des Netzwerks „Plurale Ökonomik“ </w:t>
      </w:r>
    </w:p>
    <w:p w14:paraId="5463A0BC" w14:textId="77777777" w:rsidR="00F433F3" w:rsidRDefault="00F91883" w:rsidP="00F91883">
      <w:pPr>
        <w:rPr>
          <w:lang w:val="de-DE"/>
        </w:rPr>
      </w:pPr>
      <w:r w:rsidRPr="00F91883">
        <w:rPr>
          <w:lang w:val="de-DE"/>
        </w:rPr>
        <w:t xml:space="preserve">Experten aus verschiedenen Bereichen zusammen. </w:t>
      </w:r>
    </w:p>
    <w:p w14:paraId="414106DA" w14:textId="77777777" w:rsidR="00F433F3" w:rsidRDefault="00F91883" w:rsidP="00F91883">
      <w:pPr>
        <w:rPr>
          <w:lang w:val="de-DE"/>
        </w:rPr>
      </w:pPr>
      <w:r w:rsidRPr="00F91883">
        <w:rPr>
          <w:lang w:val="de-DE"/>
        </w:rPr>
        <w:t xml:space="preserve">Der Kampf für ein besseres Klima ist für sie entscheidend, </w:t>
      </w:r>
    </w:p>
    <w:p w14:paraId="7095572F" w14:textId="77777777" w:rsidR="00F433F3" w:rsidRDefault="00F91883" w:rsidP="00F91883">
      <w:pPr>
        <w:rPr>
          <w:lang w:val="de-DE"/>
        </w:rPr>
      </w:pPr>
      <w:r w:rsidRPr="00F91883">
        <w:rPr>
          <w:lang w:val="de-DE"/>
        </w:rPr>
        <w:t xml:space="preserve">und dabei wird sie nicht müde: </w:t>
      </w:r>
    </w:p>
    <w:p w14:paraId="1B36E7EB" w14:textId="77777777" w:rsidR="006947C2" w:rsidRDefault="00F91883" w:rsidP="00F91883">
      <w:pPr>
        <w:rPr>
          <w:lang w:val="de-DE"/>
        </w:rPr>
      </w:pPr>
      <w:r w:rsidRPr="00F91883">
        <w:rPr>
          <w:lang w:val="de-DE"/>
        </w:rPr>
        <w:lastRenderedPageBreak/>
        <w:t xml:space="preserve">„Das Engagement ist für mich gar keine Arbeit, </w:t>
      </w:r>
    </w:p>
    <w:p w14:paraId="595387DB" w14:textId="77777777" w:rsidR="006947C2" w:rsidRDefault="00F91883" w:rsidP="00F91883">
      <w:pPr>
        <w:rPr>
          <w:lang w:val="de-DE"/>
        </w:rPr>
      </w:pPr>
      <w:r w:rsidRPr="00F91883">
        <w:rPr>
          <w:lang w:val="de-DE"/>
        </w:rPr>
        <w:t xml:space="preserve">es ist wie mein Hobby“, erklärt Storcks. </w:t>
      </w:r>
    </w:p>
    <w:p w14:paraId="429C2D13" w14:textId="246BDEEA" w:rsidR="002C7C79" w:rsidRPr="009A147C" w:rsidRDefault="00F91883" w:rsidP="00F91883">
      <w:pPr>
        <w:rPr>
          <w:lang w:val="de-DE"/>
        </w:rPr>
      </w:pPr>
      <w:r w:rsidRPr="00F91883">
        <w:rPr>
          <w:lang w:val="de-DE"/>
        </w:rPr>
        <w:t>„Ich will das Bewusstsein schärfen für Nachhaltigkeit im alltäglichen Leben.“</w:t>
      </w:r>
    </w:p>
    <w:sectPr w:rsidR="002C7C79" w:rsidRPr="009A147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9D374" w14:textId="77777777" w:rsidR="00D33872" w:rsidRDefault="00D33872" w:rsidP="00292744">
      <w:r>
        <w:separator/>
      </w:r>
    </w:p>
  </w:endnote>
  <w:endnote w:type="continuationSeparator" w:id="0">
    <w:p w14:paraId="2A2752E3" w14:textId="77777777" w:rsidR="00D33872" w:rsidRDefault="00D33872"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游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游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B91BD" w14:textId="77777777" w:rsidR="00D33872" w:rsidRDefault="00D33872" w:rsidP="00292744">
      <w:r>
        <w:separator/>
      </w:r>
    </w:p>
  </w:footnote>
  <w:footnote w:type="continuationSeparator" w:id="0">
    <w:p w14:paraId="2D8ADB70" w14:textId="77777777" w:rsidR="00D33872" w:rsidRDefault="00D33872" w:rsidP="002927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175CD"/>
    <w:rsid w:val="00084D48"/>
    <w:rsid w:val="000C0582"/>
    <w:rsid w:val="000C67D4"/>
    <w:rsid w:val="000D5189"/>
    <w:rsid w:val="00196231"/>
    <w:rsid w:val="001E752D"/>
    <w:rsid w:val="0021658E"/>
    <w:rsid w:val="002335A3"/>
    <w:rsid w:val="002508D0"/>
    <w:rsid w:val="00292744"/>
    <w:rsid w:val="002B42A4"/>
    <w:rsid w:val="002C7C79"/>
    <w:rsid w:val="00342CAC"/>
    <w:rsid w:val="003A5A3D"/>
    <w:rsid w:val="004646BC"/>
    <w:rsid w:val="004A18CC"/>
    <w:rsid w:val="00511427"/>
    <w:rsid w:val="00593F14"/>
    <w:rsid w:val="0065748A"/>
    <w:rsid w:val="006947C2"/>
    <w:rsid w:val="00716F47"/>
    <w:rsid w:val="00725757"/>
    <w:rsid w:val="007317C0"/>
    <w:rsid w:val="007E0D20"/>
    <w:rsid w:val="008341D0"/>
    <w:rsid w:val="00944AED"/>
    <w:rsid w:val="009A147C"/>
    <w:rsid w:val="009E13D8"/>
    <w:rsid w:val="00A8285C"/>
    <w:rsid w:val="00A94BEA"/>
    <w:rsid w:val="00AA7781"/>
    <w:rsid w:val="00B51C13"/>
    <w:rsid w:val="00BC42FB"/>
    <w:rsid w:val="00CA3BB7"/>
    <w:rsid w:val="00CE664A"/>
    <w:rsid w:val="00D33872"/>
    <w:rsid w:val="00D945FF"/>
    <w:rsid w:val="00DC153C"/>
    <w:rsid w:val="00DE1975"/>
    <w:rsid w:val="00DE6B62"/>
    <w:rsid w:val="00E16036"/>
    <w:rsid w:val="00EC15F2"/>
    <w:rsid w:val="00EE1A9F"/>
    <w:rsid w:val="00EE4EB3"/>
    <w:rsid w:val="00F433F3"/>
    <w:rsid w:val="00F65D02"/>
    <w:rsid w:val="00F90814"/>
    <w:rsid w:val="00F91883"/>
    <w:rsid w:val="00FD32C3"/>
    <w:rsid w:val="00FE0E1D"/>
    <w:rsid w:val="00FE13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4646BC"/>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821</Words>
  <Characters>4684</Characters>
  <Application>Microsoft Office Word</Application>
  <DocSecurity>0</DocSecurity>
  <Lines>39</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5</cp:revision>
  <cp:lastPrinted>2018-11-28T15:17:00Z</cp:lastPrinted>
  <dcterms:created xsi:type="dcterms:W3CDTF">2019-05-12T04:25:00Z</dcterms:created>
  <dcterms:modified xsi:type="dcterms:W3CDTF">2019-05-12T18:24:00Z</dcterms:modified>
</cp:coreProperties>
</file>